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446B" w:rsidP="0043446B" w:rsidRDefault="0043446B" w14:paraId="7BAC1DDC" w14:textId="6930DA15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:rsidRPr="00C748D3" w:rsidR="00794759" w:rsidP="0043446B" w:rsidRDefault="00794759" w14:paraId="122B4CAC" w14:textId="77777777">
      <w:pPr>
        <w:pStyle w:val="Zhlav"/>
        <w:jc w:val="center"/>
        <w:rPr>
          <w:rFonts w:cs="Arial"/>
          <w:b/>
          <w:u w:val="single"/>
        </w:rPr>
      </w:pPr>
    </w:p>
    <w:p w:rsidR="00794759" w:rsidP="00794759" w:rsidRDefault="00794759" w14:paraId="639C4E53" w14:textId="4DF916AC">
      <w:pPr>
        <w:jc w:val="center"/>
      </w:pPr>
      <w:r>
        <w:rPr>
          <w:rFonts w:cs="Arial"/>
          <w:b/>
        </w:rPr>
        <w:t xml:space="preserve">Specifické podmínky pro skladování, manipulaci </w:t>
      </w:r>
      <w:r w:rsidR="006425D1">
        <w:rPr>
          <w:rFonts w:cs="Arial"/>
          <w:b/>
        </w:rPr>
        <w:t>se zbožím</w:t>
      </w:r>
    </w:p>
    <w:p w:rsidRPr="00C748D3" w:rsidR="000E1991" w:rsidP="0043446B" w:rsidRDefault="000E1991" w14:paraId="1297D52E" w14:textId="77777777">
      <w:pPr>
        <w:pStyle w:val="Zhlav"/>
        <w:jc w:val="center"/>
        <w:rPr>
          <w:rFonts w:cs="Arial"/>
          <w:b/>
        </w:rPr>
      </w:pPr>
    </w:p>
    <w:p w:rsidRPr="0026380C" w:rsidR="001C3770" w:rsidP="001C3770" w:rsidRDefault="001C3770" w14:paraId="64ED3D07" w14:textId="77777777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:rsidR="00BA762F" w:rsidP="001C3770" w:rsidRDefault="00E73241" w14:paraId="1B1AE611" w14:textId="3B6FCBE8">
      <w:pPr>
        <w:pStyle w:val="Zhlav"/>
        <w:rPr>
          <w:rFonts w:cs="Arial"/>
          <w:b/>
          <w:sz w:val="22"/>
          <w:szCs w:val="20"/>
          <w:u w:val="single"/>
        </w:rPr>
      </w:pPr>
      <w:r w:rsidRPr="427A145A" w:rsidR="00E73241">
        <w:rPr>
          <w:rFonts w:cs="Arial"/>
          <w:b w:val="1"/>
          <w:bCs w:val="1"/>
          <w:sz w:val="22"/>
          <w:szCs w:val="22"/>
          <w:u w:val="single"/>
        </w:rPr>
        <w:t xml:space="preserve"> </w:t>
      </w:r>
    </w:p>
    <w:p w:rsidR="00794759" w:rsidP="427A145A" w:rsidRDefault="00794759" w14:paraId="46FC2576" w14:textId="19A22BE6">
      <w:pPr>
        <w:spacing w:before="0" w:beforeAutospacing="off" w:after="0" w:afterAutospacing="off" w:line="240" w:lineRule="auto"/>
        <w:rPr>
          <w:rFonts w:ascii="Arial" w:hAnsi="Arial" w:eastAsia="Arial" w:cs="Arial"/>
          <w:noProof w:val="0"/>
          <w:sz w:val="20"/>
          <w:szCs w:val="20"/>
          <w:lang w:val="cs-CZ"/>
        </w:rPr>
      </w:pPr>
      <w:r w:rsidRPr="427A145A" w:rsidR="0FFF7453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cs-CZ"/>
        </w:rPr>
        <w:t>Poznámka: Účastník doplní specifické podmínky pro skladování, manipulaci a balení předmětu plnění. Nemá-li prodávající žádné specifické požadavky na skladování, přepravu nebo manipulaci se zbožím, výslovně to uvede zde.</w:t>
      </w:r>
    </w:p>
    <w:p w:rsidR="00794759" w:rsidP="007D1075" w:rsidRDefault="00794759" w14:paraId="4AEE67D6" w14:textId="03284718"/>
    <w:sectPr w:rsidR="00794759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2a9b8a6ec6ca4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0599" w:rsidP="00CE6D2A" w:rsidRDefault="00830599" w14:paraId="7B4370FA" w14:textId="77777777">
      <w:r>
        <w:separator/>
      </w:r>
    </w:p>
  </w:endnote>
  <w:endnote w:type="continuationSeparator" w:id="0">
    <w:p w:rsidR="00830599" w:rsidP="00CE6D2A" w:rsidRDefault="00830599" w14:paraId="18180C50" w14:textId="77777777">
      <w:r>
        <w:continuationSeparator/>
      </w:r>
    </w:p>
  </w:endnote>
  <w:endnote w:type="continuationNotice" w:id="1">
    <w:p w:rsidR="00830599" w:rsidRDefault="00830599" w14:paraId="4018D7B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ntabulka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27A145A" w:rsidTr="427A145A" w14:paraId="6703534D">
      <w:trPr>
        <w:trHeight w:val="300"/>
      </w:trPr>
      <w:tc>
        <w:tcPr>
          <w:tcW w:w="3020" w:type="dxa"/>
          <w:tcMar/>
        </w:tcPr>
        <w:p w:rsidR="427A145A" w:rsidP="427A145A" w:rsidRDefault="427A145A" w14:paraId="033991FA" w14:textId="3305264B">
          <w:pPr>
            <w:pStyle w:val="Zhlav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27A145A" w:rsidP="427A145A" w:rsidRDefault="427A145A" w14:paraId="6BE8E95F" w14:textId="1F440D08">
          <w:pPr>
            <w:pStyle w:val="Zhlav"/>
            <w:bidi w:val="0"/>
            <w:jc w:val="center"/>
          </w:pPr>
        </w:p>
      </w:tc>
      <w:tc>
        <w:tcPr>
          <w:tcW w:w="3020" w:type="dxa"/>
          <w:tcMar/>
        </w:tcPr>
        <w:p w:rsidR="427A145A" w:rsidP="427A145A" w:rsidRDefault="427A145A" w14:paraId="1C81A936" w14:textId="0299DC0F">
          <w:pPr>
            <w:pStyle w:val="Zhlav"/>
            <w:bidi w:val="0"/>
            <w:ind w:right="-115"/>
            <w:jc w:val="right"/>
          </w:pPr>
        </w:p>
      </w:tc>
    </w:tr>
  </w:tbl>
  <w:p w:rsidR="427A145A" w:rsidP="427A145A" w:rsidRDefault="427A145A" w14:paraId="5093770C" w14:textId="04136C01">
    <w:pPr>
      <w:pStyle w:val="Zpat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0599" w:rsidP="00CE6D2A" w:rsidRDefault="00830599" w14:paraId="6901C070" w14:textId="77777777">
      <w:r>
        <w:separator/>
      </w:r>
    </w:p>
  </w:footnote>
  <w:footnote w:type="continuationSeparator" w:id="0">
    <w:p w:rsidR="00830599" w:rsidP="00CE6D2A" w:rsidRDefault="00830599" w14:paraId="5D660949" w14:textId="77777777">
      <w:r>
        <w:continuationSeparator/>
      </w:r>
    </w:p>
  </w:footnote>
  <w:footnote w:type="continuationNotice" w:id="1">
    <w:p w:rsidR="00830599" w:rsidRDefault="00830599" w14:paraId="5B46878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2047" w:rsidP="00FF2047" w:rsidRDefault="00FF2047" w14:paraId="2337A68B" w14:textId="64B128C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B18B6" w:rsidR="000B18B6">
      <w:rPr>
        <w:b/>
        <w:sz w:val="18"/>
        <w:szCs w:val="20"/>
        <w:highlight w:val="yellow"/>
      </w:rPr>
      <w:t>následně</w:t>
    </w:r>
    <w:r w:rsidR="000B18B6">
      <w:rPr>
        <w:b/>
        <w:sz w:val="18"/>
        <w:szCs w:val="20"/>
      </w:rPr>
      <w:t xml:space="preserve"> </w:t>
    </w:r>
    <w:r w:rsidRPr="000A0E80">
      <w:rPr>
        <w:b/>
        <w:sz w:val="18"/>
        <w:szCs w:val="20"/>
        <w:highlight w:val="yellow"/>
      </w:rPr>
      <w:t>doplní zadavatel</w:t>
    </w:r>
  </w:p>
  <w:p w:rsidR="00FF2047" w:rsidP="427A145A" w:rsidRDefault="00E63EA0" w14:paraId="28FCF7EB" w14:textId="4A98EA2C">
    <w:pPr>
      <w:pStyle w:val="Zhlav"/>
      <w:jc w:val="center"/>
      <w:rPr>
        <w:b w:val="1"/>
        <w:bCs w:val="1"/>
        <w:sz w:val="18"/>
        <w:szCs w:val="18"/>
        <w:highlight w:val="green"/>
      </w:rPr>
    </w:pPr>
    <w:r w:rsidRPr="427A145A" w:rsidR="427A145A">
      <w:rPr>
        <w:b w:val="1"/>
        <w:bCs w:val="1"/>
        <w:sz w:val="18"/>
        <w:szCs w:val="18"/>
      </w:rPr>
      <w:t xml:space="preserve">                                                                                                    </w:t>
    </w:r>
    <w:r w:rsidRPr="427A145A" w:rsidR="427A145A">
      <w:rPr>
        <w:b w:val="1"/>
        <w:bCs w:val="1"/>
        <w:sz w:val="18"/>
        <w:szCs w:val="18"/>
      </w:rPr>
      <w:t xml:space="preserve">   </w:t>
    </w:r>
    <w:r w:rsidRPr="427A145A" w:rsidR="427A145A">
      <w:rPr>
        <w:b w:val="1"/>
        <w:bCs w:val="1"/>
        <w:sz w:val="18"/>
        <w:szCs w:val="18"/>
      </w:rPr>
      <w:t xml:space="preserve">Číslo smlouvy prodávajícího: </w:t>
    </w:r>
    <w:r w:rsidRPr="427A145A" w:rsidR="427A145A">
      <w:rPr>
        <w:b w:val="1"/>
        <w:bCs w:val="1"/>
        <w:sz w:val="18"/>
        <w:szCs w:val="18"/>
        <w:highlight w:val="green"/>
      </w:rPr>
      <w:t xml:space="preserve">doplní </w:t>
    </w:r>
    <w:r w:rsidRPr="427A145A" w:rsidR="427A145A">
      <w:rPr>
        <w:b w:val="1"/>
        <w:bCs w:val="1"/>
        <w:sz w:val="18"/>
        <w:szCs w:val="18"/>
        <w:highlight w:val="green"/>
      </w:rPr>
      <w:t>účastník</w:t>
    </w:r>
  </w:p>
  <w:p w:rsidR="00FF2047" w:rsidP="00FF2047" w:rsidRDefault="00FF2047" w14:paraId="0BBFA88C" w14:textId="77777777">
    <w:pPr>
      <w:pStyle w:val="Zhlav"/>
      <w:jc w:val="right"/>
      <w:rPr>
        <w:rFonts w:cs="Arial"/>
        <w:b/>
        <w:sz w:val="24"/>
      </w:rPr>
    </w:pPr>
  </w:p>
  <w:p w:rsidR="004072E8" w:rsidP="00CE6D2A" w:rsidRDefault="004072E8" w14:paraId="1F134824" w14:textId="777777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hint="default" w:ascii="Symbol" w:hAnsi="Symbol" w:cs="Arial" w:eastAsiaTheme="minorHAnsi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7FE2E6E"/>
    <w:multiLevelType w:val="multilevel"/>
    <w:tmpl w:val="D530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3B23A22"/>
    <w:multiLevelType w:val="multilevel"/>
    <w:tmpl w:val="084A55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268586649">
    <w:abstractNumId w:val="0"/>
  </w:num>
  <w:num w:numId="2" w16cid:durableId="1756591976">
    <w:abstractNumId w:val="4"/>
  </w:num>
  <w:num w:numId="3" w16cid:durableId="859974562">
    <w:abstractNumId w:val="1"/>
  </w:num>
  <w:num w:numId="4" w16cid:durableId="1846436504">
    <w:abstractNumId w:val="2"/>
  </w:num>
  <w:num w:numId="5" w16cid:durableId="1924021149">
    <w:abstractNumId w:val="3"/>
  </w:num>
  <w:num w:numId="6" w16cid:durableId="1711563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47F33"/>
    <w:rsid w:val="000A640D"/>
    <w:rsid w:val="000B18B6"/>
    <w:rsid w:val="000E1991"/>
    <w:rsid w:val="001102F9"/>
    <w:rsid w:val="0011520B"/>
    <w:rsid w:val="001402C0"/>
    <w:rsid w:val="00142C27"/>
    <w:rsid w:val="00153E24"/>
    <w:rsid w:val="001B4366"/>
    <w:rsid w:val="001C3770"/>
    <w:rsid w:val="001D419D"/>
    <w:rsid w:val="001E649F"/>
    <w:rsid w:val="001F36A2"/>
    <w:rsid w:val="002013DC"/>
    <w:rsid w:val="00201722"/>
    <w:rsid w:val="00221108"/>
    <w:rsid w:val="00240DE1"/>
    <w:rsid w:val="002601F4"/>
    <w:rsid w:val="00264D67"/>
    <w:rsid w:val="002C6263"/>
    <w:rsid w:val="002E695A"/>
    <w:rsid w:val="002E7848"/>
    <w:rsid w:val="00302129"/>
    <w:rsid w:val="00306F84"/>
    <w:rsid w:val="00363B3C"/>
    <w:rsid w:val="003920C8"/>
    <w:rsid w:val="003A291C"/>
    <w:rsid w:val="003D08B0"/>
    <w:rsid w:val="004072E8"/>
    <w:rsid w:val="0042701B"/>
    <w:rsid w:val="0043446B"/>
    <w:rsid w:val="00485B52"/>
    <w:rsid w:val="00494AEA"/>
    <w:rsid w:val="004A69C5"/>
    <w:rsid w:val="004C7DD4"/>
    <w:rsid w:val="004E5116"/>
    <w:rsid w:val="00524001"/>
    <w:rsid w:val="00557FA6"/>
    <w:rsid w:val="005657E2"/>
    <w:rsid w:val="00581541"/>
    <w:rsid w:val="00590D2A"/>
    <w:rsid w:val="006425D1"/>
    <w:rsid w:val="00645865"/>
    <w:rsid w:val="0066351A"/>
    <w:rsid w:val="006C660A"/>
    <w:rsid w:val="006D0005"/>
    <w:rsid w:val="006D365B"/>
    <w:rsid w:val="006E2087"/>
    <w:rsid w:val="006F4A8B"/>
    <w:rsid w:val="00732CF0"/>
    <w:rsid w:val="00794759"/>
    <w:rsid w:val="007D1075"/>
    <w:rsid w:val="0082771D"/>
    <w:rsid w:val="00830599"/>
    <w:rsid w:val="00855431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9C1E2A"/>
    <w:rsid w:val="009E56E6"/>
    <w:rsid w:val="009F2A49"/>
    <w:rsid w:val="00A32EBB"/>
    <w:rsid w:val="00A4546F"/>
    <w:rsid w:val="00AA6BE5"/>
    <w:rsid w:val="00B2591B"/>
    <w:rsid w:val="00B7724D"/>
    <w:rsid w:val="00B81CD8"/>
    <w:rsid w:val="00BA762F"/>
    <w:rsid w:val="00BB4535"/>
    <w:rsid w:val="00C157A7"/>
    <w:rsid w:val="00C2108C"/>
    <w:rsid w:val="00C41D3E"/>
    <w:rsid w:val="00C41F87"/>
    <w:rsid w:val="00C44ABA"/>
    <w:rsid w:val="00C4657B"/>
    <w:rsid w:val="00C623C2"/>
    <w:rsid w:val="00C649A6"/>
    <w:rsid w:val="00C66E30"/>
    <w:rsid w:val="00CC03D9"/>
    <w:rsid w:val="00CD2556"/>
    <w:rsid w:val="00CD7DD9"/>
    <w:rsid w:val="00CE6D2A"/>
    <w:rsid w:val="00D256C5"/>
    <w:rsid w:val="00D66D0F"/>
    <w:rsid w:val="00D7329F"/>
    <w:rsid w:val="00D9436B"/>
    <w:rsid w:val="00DD1BB1"/>
    <w:rsid w:val="00DE47A0"/>
    <w:rsid w:val="00DF1FC9"/>
    <w:rsid w:val="00E34AEF"/>
    <w:rsid w:val="00E41B4A"/>
    <w:rsid w:val="00E43A77"/>
    <w:rsid w:val="00E6223B"/>
    <w:rsid w:val="00E638E6"/>
    <w:rsid w:val="00E63EA0"/>
    <w:rsid w:val="00E73241"/>
    <w:rsid w:val="00E736C9"/>
    <w:rsid w:val="00E777E6"/>
    <w:rsid w:val="00EC4638"/>
    <w:rsid w:val="00F257A1"/>
    <w:rsid w:val="00F31E3C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  <w:rsid w:val="0FFF7453"/>
    <w:rsid w:val="427A145A"/>
    <w:rsid w:val="6C07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E6D2A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cs="Arial" w:eastAsiaTheme="majorEastAsia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cs="Arial" w:eastAsiaTheme="majorEastAsia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cs="Arial" w:eastAsiaTheme="majorEastAsia"/>
      <w:b/>
      <w:bCs/>
      <w:sz w:val="22"/>
      <w:szCs w:val="22"/>
      <w:lang w:bidi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CE6D2A"/>
    <w:rPr>
      <w:rFonts w:ascii="Arial" w:hAnsi="Arial"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E6D2A"/>
    <w:rPr>
      <w:rFonts w:ascii="Tahoma" w:hAnsi="Tahoma" w:eastAsia="Times New Roman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character" w:styleId="nadpisclanku1" w:customStyle="1">
    <w:name w:val="nadpis_clanku1"/>
    <w:rsid w:val="002E695A"/>
    <w:rPr>
      <w:rFonts w:hint="default" w:ascii="Arial" w:hAnsi="Arial" w:cs="Arial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styleId="Normln0" w:customStyle="1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6351A"/>
    <w:rPr>
      <w:rFonts w:ascii="Arial" w:hAnsi="Arial" w:eastAsia="Times New Roman" w:cs="Times New Roman"/>
      <w:b/>
      <w:bCs/>
      <w:sz w:val="20"/>
      <w:szCs w:val="20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Nadpis2Char" w:customStyle="1">
    <w:name w:val="Nadpis 2 Char"/>
    <w:basedOn w:val="Standardnpsmoodstavce"/>
    <w:link w:val="Nadpis2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Nadpis3Char" w:customStyle="1">
    <w:name w:val="Nadpis 3 Char"/>
    <w:basedOn w:val="Standardnpsmoodstavce"/>
    <w:link w:val="Nadpis3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2a9b8a6ec6ca4412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P15506</dc:creator>
  <lastModifiedBy>Lolua, Vachtang</lastModifiedBy>
  <revision>4</revision>
  <dcterms:created xsi:type="dcterms:W3CDTF">2025-04-25T13:52:00.0000000Z</dcterms:created>
  <dcterms:modified xsi:type="dcterms:W3CDTF">2025-06-26T10:45:28.2705442Z</dcterms:modified>
</coreProperties>
</file>